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F1AD" w14:textId="77777777" w:rsidR="002C3563" w:rsidRDefault="002C3563" w:rsidP="002C3563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val="ru-RU"/>
        </w:rPr>
        <w:drawing>
          <wp:inline distT="0" distB="0" distL="0" distR="0" wp14:anchorId="5F413C0F" wp14:editId="64A9FCD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4A8C" w14:textId="77777777" w:rsidR="002C3563" w:rsidRDefault="002C3563" w:rsidP="002C3563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города Липецка</w:t>
      </w:r>
    </w:p>
    <w:p w14:paraId="52CEA863" w14:textId="77777777" w:rsidR="002C3563" w:rsidRDefault="002C3563" w:rsidP="002C3563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14:paraId="5D1EBB66" w14:textId="77777777" w:rsidR="002C3563" w:rsidRDefault="002C3563" w:rsidP="002C3563">
      <w:pPr>
        <w:widowControl w:val="0"/>
        <w:spacing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МУНИЦИПАЛЬНОЕ АВТОНОМНОЕ       ДОШКОЛЬНОЕ</w:t>
      </w:r>
    </w:p>
    <w:p w14:paraId="7F08254C" w14:textId="77777777" w:rsidR="002C3563" w:rsidRDefault="002C3563" w:rsidP="002C3563">
      <w:pPr>
        <w:widowControl w:val="0"/>
        <w:spacing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ОБРАЗОВАТЕЛЬНОЕ УЧРЕЖДЕНИЕ</w:t>
      </w:r>
    </w:p>
    <w:p w14:paraId="768BCE5D" w14:textId="77777777" w:rsidR="002C3563" w:rsidRDefault="002C3563" w:rsidP="002C3563">
      <w:pPr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ДЕТСКИЙ САД № 32 Г. ЛИПЕЦКА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C3563" w14:paraId="71478188" w14:textId="77777777" w:rsidTr="00D76113">
        <w:trPr>
          <w:trHeight w:val="66"/>
        </w:trPr>
        <w:tc>
          <w:tcPr>
            <w:tcW w:w="9781" w:type="dxa"/>
          </w:tcPr>
          <w:p w14:paraId="6C78CC6E" w14:textId="77777777" w:rsidR="002C3563" w:rsidRDefault="002C3563" w:rsidP="002C3563">
            <w:pPr>
              <w:tabs>
                <w:tab w:val="right" w:pos="-161"/>
              </w:tabs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</w:tbl>
    <w:p w14:paraId="00000008" w14:textId="361A0F84" w:rsidR="004F58BE" w:rsidRDefault="004F58BE" w:rsidP="00E375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0D218B1" w14:textId="3709FAB2" w:rsidR="00E37562" w:rsidRDefault="00E37562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4E34194" w14:textId="6120C951" w:rsidR="00E37562" w:rsidRDefault="00E37562" w:rsidP="00E375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1D81380" w14:textId="77777777" w:rsidR="00E37562" w:rsidRDefault="00E37562" w:rsidP="00E375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1C0B49E" w14:textId="77777777" w:rsidR="00E37562" w:rsidRDefault="00E37562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F729B3F" w14:textId="21AD3321" w:rsidR="002C3563" w:rsidRPr="00E37562" w:rsidRDefault="002C3563" w:rsidP="00E37562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r w:rsidRPr="00E37562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Конспект ОД </w:t>
      </w:r>
    </w:p>
    <w:p w14:paraId="2506447C" w14:textId="72F081C1" w:rsidR="002C3563" w:rsidRPr="00E37562" w:rsidRDefault="00B51D8E" w:rsidP="00E37562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По </w:t>
      </w:r>
      <w:r w:rsidR="00E37562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патриотическо</w:t>
      </w:r>
      <w:r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му</w:t>
      </w:r>
      <w:r w:rsidR="00E37562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воспитани</w:t>
      </w:r>
      <w:r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ю</w:t>
      </w:r>
    </w:p>
    <w:p w14:paraId="52AB1E16" w14:textId="7ABBA52B" w:rsidR="002C3563" w:rsidRPr="00E37562" w:rsidRDefault="00B51D8E" w:rsidP="00E37562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На </w:t>
      </w:r>
      <w:r w:rsidR="00E37562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тем</w:t>
      </w:r>
      <w:r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у</w:t>
      </w:r>
      <w:r w:rsidR="00E37562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: </w:t>
      </w:r>
      <w:r w:rsidR="002C3563" w:rsidRPr="00E37562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«</w:t>
      </w:r>
      <w:r w:rsidR="002C3563" w:rsidRPr="00E37562">
        <w:rPr>
          <w:rFonts w:ascii="Times New Roman" w:eastAsia="Times New Roman" w:hAnsi="Times New Roman" w:cs="Times New Roman"/>
          <w:b/>
          <w:color w:val="FF0000"/>
          <w:sz w:val="44"/>
          <w:szCs w:val="44"/>
          <w:highlight w:val="white"/>
        </w:rPr>
        <w:t>С чего начинается Родина?</w:t>
      </w:r>
      <w:r w:rsidR="002C3563" w:rsidRPr="00E37562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» </w:t>
      </w:r>
    </w:p>
    <w:p w14:paraId="33710291" w14:textId="6C91A094" w:rsidR="002C3563" w:rsidRPr="00E37562" w:rsidRDefault="002C3563" w:rsidP="002C3563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3756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(подготовительная группа)</w:t>
      </w:r>
    </w:p>
    <w:p w14:paraId="7EB5F99B" w14:textId="0CE2A5BC" w:rsidR="002C3563" w:rsidRDefault="002C3563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DFCE620" w14:textId="1A1548BF" w:rsidR="002C3563" w:rsidRDefault="002C3563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D948940" w14:textId="06622921" w:rsidR="002C3563" w:rsidRDefault="002C3563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ED09866" w14:textId="050EF78B" w:rsidR="002C3563" w:rsidRDefault="002C3563" w:rsidP="00E37562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A3B4512" w14:textId="77777777" w:rsidR="00E37562" w:rsidRDefault="00E37562" w:rsidP="00E37562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EBD0EF9" w14:textId="55F42DA3" w:rsidR="002C3563" w:rsidRDefault="002C3563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BBC6317" w14:textId="77777777" w:rsidR="00B51D8E" w:rsidRDefault="00B51D8E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387B57D" w14:textId="38466DE9" w:rsidR="002C3563" w:rsidRPr="00E37562" w:rsidRDefault="00E37562" w:rsidP="00E37562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</w:t>
      </w:r>
      <w:r w:rsidRPr="00E3756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  </w:t>
      </w:r>
    </w:p>
    <w:p w14:paraId="0DF28355" w14:textId="2376C049" w:rsidR="00E37562" w:rsidRPr="00E37562" w:rsidRDefault="00E37562" w:rsidP="00E37562">
      <w:pPr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3756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Скрипкина Е.М.</w:t>
      </w:r>
    </w:p>
    <w:p w14:paraId="0000001E" w14:textId="44D8F648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E37562">
        <w:rPr>
          <w:rFonts w:ascii="Times New Roman" w:eastAsia="Times New Roman" w:hAnsi="Times New Roman" w:cs="Times New Roman"/>
          <w:sz w:val="28"/>
          <w:szCs w:val="28"/>
        </w:rPr>
        <w:t>: Развивать у детей чувство патриотизма и любви к своей Родине.</w:t>
      </w:r>
    </w:p>
    <w:p w14:paraId="0000001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000002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формировать у детей представление о России как о родной стране;</w:t>
      </w:r>
    </w:p>
    <w:p w14:paraId="0000002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формировать уважительное отношение к государственным символам;</w:t>
      </w:r>
    </w:p>
    <w:p w14:paraId="0000002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закрепить названия народных промыслов;</w:t>
      </w:r>
    </w:p>
    <w:p w14:paraId="0000002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воспитывать любовь к Родине, гражданско-патриотические чувства.</w:t>
      </w:r>
    </w:p>
    <w:p w14:paraId="0000002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</w:p>
    <w:p w14:paraId="0000002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Карта мира, надувной мяч в виде глобуса, куклы в русских национальных костюмах, предметы декоративно – прикладного искусства, изображения президента РФ, гербов и флагов, наглядно-дидактические пособия, выставка рисунков, посвященных Великой Отечественной войне, нарисованный на ватмане военный самолет, цветная бумага, клей, кисточки, ножницы, салфетки.</w:t>
      </w:r>
    </w:p>
    <w:p w14:paraId="0000002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14:paraId="0000002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искусства.</w:t>
      </w:r>
    </w:p>
    <w:p w14:paraId="0000002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14:paraId="0000002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У каждого человека есть родная земля, то место, где он живет. Есть мама, которая дала ему жизнь, - это самый дорогой и близкий ему человек. У всех людей есть еще самое дорогое - это родная страна. Как называется наша родная страна? (Ответы детей) Родная страна - это место, где нам все дорого и близко, где все для нас родное, такое место по-другому еще называют - «Родина». Послушайте песню (Воспитатель включает запись песни «С чего начинается Родина»)</w:t>
      </w:r>
    </w:p>
    <w:p w14:paraId="0000002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В народе говорят: «Где родился, там и пригодился». Ребята, а какие вы знаете пословицы о Родине?</w:t>
      </w:r>
    </w:p>
    <w:p w14:paraId="0000002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Дети.</w:t>
      </w:r>
    </w:p>
    <w:p w14:paraId="0000002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Родной край – сердцу рай.</w:t>
      </w:r>
    </w:p>
    <w:p w14:paraId="0000002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Нет в мире краше Родины нашей.</w:t>
      </w:r>
    </w:p>
    <w:p w14:paraId="0000002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Человек без Родины, что соловей без песни.</w:t>
      </w:r>
    </w:p>
    <w:p w14:paraId="0000002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На чужой стороне Родина милее вдвойне.</w:t>
      </w:r>
    </w:p>
    <w:p w14:paraId="0000003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Родину-мать учись защищать.</w:t>
      </w:r>
    </w:p>
    <w:p w14:paraId="0000003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Если дружба велика, будет Родина крепка.</w:t>
      </w:r>
    </w:p>
    <w:p w14:paraId="0000003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Жить – Родине служить</w:t>
      </w:r>
    </w:p>
    <w:p w14:paraId="0000003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Береги Родину, как зеницу ока.</w:t>
      </w:r>
    </w:p>
    <w:p w14:paraId="0000003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Родная земля и в горсти мила.</w:t>
      </w:r>
    </w:p>
    <w:p w14:paraId="0000003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Воспитатель. А сейчас послушайте ребята стихотворение, которое называется «Родная земля».</w:t>
      </w:r>
    </w:p>
    <w:p w14:paraId="0000003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Родная земля</w:t>
      </w:r>
    </w:p>
    <w:p w14:paraId="0000003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Холмы, перелески,</w:t>
      </w:r>
    </w:p>
    <w:p w14:paraId="0000003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Луга и поля —</w:t>
      </w:r>
    </w:p>
    <w:p w14:paraId="0000003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Родная, зелёная</w:t>
      </w:r>
    </w:p>
    <w:p w14:paraId="0000003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Наша земля.</w:t>
      </w:r>
    </w:p>
    <w:p w14:paraId="0000003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Земля, где я сделал</w:t>
      </w:r>
    </w:p>
    <w:p w14:paraId="0000003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Свой первый шажок,</w:t>
      </w:r>
    </w:p>
    <w:p w14:paraId="0000003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Где вышел когда-то</w:t>
      </w:r>
    </w:p>
    <w:p w14:paraId="0000003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К развилке дорог.</w:t>
      </w:r>
    </w:p>
    <w:p w14:paraId="0000003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И понял, что это</w:t>
      </w:r>
    </w:p>
    <w:p w14:paraId="0000004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Раздолье полей —</w:t>
      </w:r>
    </w:p>
    <w:p w14:paraId="0000004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Частица великой</w:t>
      </w:r>
    </w:p>
    <w:p w14:paraId="0000004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Отчизны моей.</w:t>
      </w:r>
    </w:p>
    <w:p w14:paraId="0000004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Посмотрите ребята на карту. Покажите мне, пожалуйста, где расположена наша Россия (выходит ребенок и показывает). Наша страна огромна, есть здесь океаны и моря, реки и озера, горы и леса. В России не одна тысяча городов, их очень много, а самые крупные из них: Москва, Санкт-Петербург, Самара, Екатеринбург и много других. Реки России большие и полноводные. Какие реки вы уже знаете? (ответы детей) Обь, Енисей, Лена, Волга. Ребята, самое глубокое озеро находится в России и называется Байкал. Населяют Россию люди разных национальностей. А мы сейчас поиграем и узнаем, людей каких национальностей вы знаете, воспитатель бросает мяч, а ребенок ловит его и дает ответ)</w:t>
      </w:r>
    </w:p>
    <w:p w14:paraId="0000004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Всех их объединяет язык общения – русский. А хотите, ребята, больше узнать о России? Тогда я предлагаю отправится в путешествие, но не на поезде и не на самолете, пойдем мы сегодня пешком, а путь нам укажет стрелочка. Надо только сказать:</w:t>
      </w:r>
    </w:p>
    <w:p w14:paraId="0000004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Стрелка, стрелка, покажи,</w:t>
      </w:r>
    </w:p>
    <w:p w14:paraId="0000004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Стрелка, стрелка, укажи.</w:t>
      </w:r>
    </w:p>
    <w:p w14:paraId="0000004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Первая остановка называется «Историческая». Посмотрите, ребята, кто нас здесь встречает, это куклы Ваня и Маша, а какие они нарядные. Расскажите, в какие костюмы они одеты, опишите их наряд (ответы детей).</w:t>
      </w:r>
    </w:p>
    <w:p w14:paraId="0000004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На голове женщины носили головной убор, который называется кокошник. Кокошники носили замужние женщины, а девушки- венки, ленточки и повязки.</w:t>
      </w:r>
    </w:p>
    <w:p w14:paraId="0000004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lastRenderedPageBreak/>
        <w:t>Раньше основными частями женского костюма были рубаха и сарафан.</w:t>
      </w:r>
    </w:p>
    <w:p w14:paraId="0000004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Рубаха – из белого полотна украшена вышивкой. Сарафан – красный, голубой, жёлтый, коричневый. Красный – тепло, праздник. Жёлтый – солнце, богатство. Голубой – небо, молодость.</w:t>
      </w:r>
    </w:p>
    <w:p w14:paraId="0000004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Основными частями мужского костюма были - косоворотка, порты, онучи, лапти.</w:t>
      </w:r>
    </w:p>
    <w:p w14:paraId="0000004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Косоворотка – она длинная. Рукава длинные и широкие. Не закатав рукава работать невозможно (есть выражение «работать спустя рукава, т.е. плохо»).</w:t>
      </w:r>
    </w:p>
    <w:p w14:paraId="0000004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Вниз костюма одевали брюки.</w:t>
      </w:r>
    </w:p>
    <w:p w14:paraId="0000004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Как они назывались – порты.</w:t>
      </w:r>
    </w:p>
    <w:p w14:paraId="0000004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На ноги наматывали онучи и обували лапти.</w:t>
      </w:r>
    </w:p>
    <w:p w14:paraId="0000005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Всю одежду подпоясывали опояском (у богатых опояски – широкие, украшены бисером, мехом; у бедных - узкий).</w:t>
      </w:r>
    </w:p>
    <w:p w14:paraId="0000005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Стихотворение:</w:t>
      </w:r>
    </w:p>
    <w:p w14:paraId="0000005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Славилась Россия чудо – мастерами,</w:t>
      </w:r>
    </w:p>
    <w:p w14:paraId="0000005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Дерево и глину в сказку превращали.</w:t>
      </w:r>
    </w:p>
    <w:p w14:paraId="0000005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Красками и кистью красоту творили,</w:t>
      </w:r>
    </w:p>
    <w:p w14:paraId="0000005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Своему искусству молодых учили.</w:t>
      </w:r>
    </w:p>
    <w:p w14:paraId="0000005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Воспитатель: Я предлагаю вам вспомнить изделия декоративно – прикладного искусства российских мастеров. Отгадайте загадки.</w:t>
      </w:r>
    </w:p>
    <w:p w14:paraId="0000005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Разноцветные подружки</w:t>
      </w:r>
    </w:p>
    <w:p w14:paraId="0000005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Любят прятаться друг в дружке. Что это? (Матрешка.)</w:t>
      </w:r>
    </w:p>
    <w:p w14:paraId="0000005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– Конечно, это всем нам знакомая матрешка. Вот она! (Воспитатель демонстрирует детям матрешку.)</w:t>
      </w:r>
    </w:p>
    <w:p w14:paraId="0000005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– Следующая загадка.</w:t>
      </w:r>
    </w:p>
    <w:p w14:paraId="0000005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Эта роспись – просто чудо,</w:t>
      </w:r>
    </w:p>
    <w:p w14:paraId="0000005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Голубая вся посуда.</w:t>
      </w:r>
    </w:p>
    <w:p w14:paraId="0000005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Роспись с синим завитком</w:t>
      </w:r>
    </w:p>
    <w:p w14:paraId="0000005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Манит русским васильком. (Гжель.)</w:t>
      </w:r>
    </w:p>
    <w:p w14:paraId="0000005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Воспитатель: Правильно, ребята. Посмотрите какая красота.</w:t>
      </w:r>
    </w:p>
    <w:p w14:paraId="0000006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Выросла золотая травка на ложке,</w:t>
      </w:r>
    </w:p>
    <w:p w14:paraId="0000006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Распустился красный цветок на плошке. (Хохлома.)</w:t>
      </w:r>
    </w:p>
    <w:p w14:paraId="0000006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Все игрушки – непростые,</w:t>
      </w:r>
    </w:p>
    <w:p w14:paraId="0000006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А волшебно-расписные</w:t>
      </w:r>
    </w:p>
    <w:p w14:paraId="0000006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Белоснежны, как березки,</w:t>
      </w:r>
    </w:p>
    <w:p w14:paraId="0000006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Кружочки, клеточки. Полоски. (Дымковская игрушка.)</w:t>
      </w:r>
    </w:p>
    <w:p w14:paraId="0000006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Воспитатель: Молодцы, ребята, вы хорошо знаете изделия Российских промыслов. Русский народ умеет не только трудиться, но и веселиться. И мы </w:t>
      </w:r>
      <w:r w:rsidRPr="00E37562">
        <w:rPr>
          <w:rFonts w:ascii="Times New Roman" w:eastAsia="Times New Roman" w:hAnsi="Times New Roman" w:cs="Times New Roman"/>
          <w:sz w:val="28"/>
          <w:szCs w:val="28"/>
        </w:rPr>
        <w:lastRenderedPageBreak/>
        <w:t>поиграем сейчас в русскую народную игру «Селезень и утка». А вы, ребята, какие знаете русские народные игры? (дети перечисляют)</w:t>
      </w:r>
    </w:p>
    <w:p w14:paraId="0000006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Воспитатель: Мы отправляемся дальше.</w:t>
      </w:r>
    </w:p>
    <w:p w14:paraId="0000006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Стрелка, стрелка, покажи,</w:t>
      </w:r>
    </w:p>
    <w:p w14:paraId="0000006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Стрелка, стрелка, укажи.</w:t>
      </w:r>
    </w:p>
    <w:p w14:paraId="0000006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Станция называется «Государственная». Ребята, как называется столица нашей Родины? (Москва)</w:t>
      </w:r>
    </w:p>
    <w:p w14:paraId="0000006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Стихотворение:</w:t>
      </w:r>
    </w:p>
    <w:p w14:paraId="0000006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Я люблю подмосковные рощи</w:t>
      </w:r>
    </w:p>
    <w:p w14:paraId="0000006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И мосты над твоею рекой.</w:t>
      </w:r>
    </w:p>
    <w:p w14:paraId="0000006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Я люблю твою Красную площадь</w:t>
      </w:r>
    </w:p>
    <w:p w14:paraId="0000006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И Кремлевских курантов бой.</w:t>
      </w:r>
    </w:p>
    <w:p w14:paraId="0000007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В городах и далеких станицах</w:t>
      </w:r>
    </w:p>
    <w:p w14:paraId="0000007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О тебе не умолкнет молва,</w:t>
      </w:r>
    </w:p>
    <w:p w14:paraId="0000007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Дорогая моя столица,</w:t>
      </w:r>
    </w:p>
    <w:p w14:paraId="0000007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Золотая моя Москва!</w:t>
      </w:r>
    </w:p>
    <w:p w14:paraId="0000007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Воспитатель: Президентом нашей страны является…? (В.В. Путин)</w:t>
      </w:r>
    </w:p>
    <w:p w14:paraId="0000007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– Назовите государственные символы России. (Герб, флаг, гимн.)</w:t>
      </w:r>
    </w:p>
    <w:p w14:paraId="0000007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– Найдите флаг нашей страны среди других. (Раскладываются изображения флагов, дети выбирают из предложенных флаг России.)</w:t>
      </w:r>
    </w:p>
    <w:p w14:paraId="0000007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Стихотворение:</w:t>
      </w:r>
    </w:p>
    <w:p w14:paraId="0000007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Белый цвет – березка,</w:t>
      </w:r>
    </w:p>
    <w:p w14:paraId="0000007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Синий неба цвет,</w:t>
      </w:r>
    </w:p>
    <w:p w14:paraId="0000007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Красная полоска –</w:t>
      </w:r>
    </w:p>
    <w:p w14:paraId="0000007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Солнечный рассвет</w:t>
      </w:r>
    </w:p>
    <w:p w14:paraId="0000007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Воспитатель: </w:t>
      </w:r>
      <w:proofErr w:type="gramStart"/>
      <w:r w:rsidRPr="00E3756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37562">
        <w:rPr>
          <w:rFonts w:ascii="Times New Roman" w:eastAsia="Times New Roman" w:hAnsi="Times New Roman" w:cs="Times New Roman"/>
          <w:sz w:val="28"/>
          <w:szCs w:val="28"/>
        </w:rPr>
        <w:t xml:space="preserve"> сейчас найдите герб нашей страны. (Раскладываются изображения, дети выбирают из предложенных герб России.)</w:t>
      </w:r>
    </w:p>
    <w:p w14:paraId="0000007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Стихотворение:</w:t>
      </w:r>
    </w:p>
    <w:p w14:paraId="0000007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У России величавой</w:t>
      </w:r>
    </w:p>
    <w:p w14:paraId="0000007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На гербе орел двуглавый,</w:t>
      </w:r>
    </w:p>
    <w:p w14:paraId="0000008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Чтоб на запад, на восток</w:t>
      </w:r>
    </w:p>
    <w:p w14:paraId="0000008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Он смотреть бы сразу мог</w:t>
      </w:r>
    </w:p>
    <w:p w14:paraId="0000008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Сильный, мудрый он и гордый.</w:t>
      </w:r>
    </w:p>
    <w:p w14:paraId="0000008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Он – России дух свободный.</w:t>
      </w:r>
    </w:p>
    <w:p w14:paraId="0000008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Воспитатель: </w:t>
      </w:r>
      <w:proofErr w:type="gramStart"/>
      <w:r w:rsidRPr="00E3756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37562">
        <w:rPr>
          <w:rFonts w:ascii="Times New Roman" w:eastAsia="Times New Roman" w:hAnsi="Times New Roman" w:cs="Times New Roman"/>
          <w:sz w:val="28"/>
          <w:szCs w:val="28"/>
        </w:rPr>
        <w:t xml:space="preserve"> что же такое гимн? (</w:t>
      </w:r>
      <w:proofErr w:type="gramStart"/>
      <w:r w:rsidRPr="00E37562">
        <w:rPr>
          <w:rFonts w:ascii="Times New Roman" w:eastAsia="Times New Roman" w:hAnsi="Times New Roman" w:cs="Times New Roman"/>
          <w:sz w:val="28"/>
          <w:szCs w:val="28"/>
        </w:rPr>
        <w:t>Гимн это</w:t>
      </w:r>
      <w:proofErr w:type="gramEnd"/>
      <w:r w:rsidRPr="00E37562">
        <w:rPr>
          <w:rFonts w:ascii="Times New Roman" w:eastAsia="Times New Roman" w:hAnsi="Times New Roman" w:cs="Times New Roman"/>
          <w:sz w:val="28"/>
          <w:szCs w:val="28"/>
        </w:rPr>
        <w:t xml:space="preserve"> самая главная песня страны. Гимн слушают стоя и т.д.)</w:t>
      </w:r>
    </w:p>
    <w:p w14:paraId="0000008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– Правильно! У каждой страны свой гимн. Сейчас мы послушаем гимн России.</w:t>
      </w:r>
    </w:p>
    <w:p w14:paraId="0000008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lastRenderedPageBreak/>
        <w:t>(Прослушивание отрывка гимна.)</w:t>
      </w:r>
    </w:p>
    <w:p w14:paraId="0000008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Воспитатель: Мы отправляемся дальше.</w:t>
      </w:r>
    </w:p>
    <w:p w14:paraId="0000008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Стрелка, стрелка, покажи,</w:t>
      </w:r>
    </w:p>
    <w:p w14:paraId="0000008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Стрелка, стрелка, укажи.</w:t>
      </w:r>
    </w:p>
    <w:p w14:paraId="0000008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А теперь мы приехали на станцию «Праздничная»</w:t>
      </w:r>
    </w:p>
    <w:p w14:paraId="0000008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– Ребята, какой праздник наш народ будет отмечать в мае? (День Победы.)</w:t>
      </w:r>
    </w:p>
    <w:p w14:paraId="0000008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– Да, ребята, День Победы – великий, важный праздник всего нашего народа. В этот день мы вспоминаем всех, кто отдал свои жизни за нашу Родину, за нас с вами. Мы говорим слова благодарности тем ветеранам, кто еще жив. Этому празднику мы посвятили нашу выставку рисунков. (Показ выставки.)</w:t>
      </w:r>
    </w:p>
    <w:p w14:paraId="0000008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Ребенок читает стихотворение:</w:t>
      </w:r>
    </w:p>
    <w:p w14:paraId="0000008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Красоту, что нам дарит природа,</w:t>
      </w:r>
    </w:p>
    <w:p w14:paraId="0000008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Отстояли солдаты в огне.</w:t>
      </w:r>
    </w:p>
    <w:p w14:paraId="0000009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Майский день сорок пятого года</w:t>
      </w:r>
    </w:p>
    <w:p w14:paraId="0000009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Стал последнею точкой в войне.</w:t>
      </w:r>
    </w:p>
    <w:p w14:paraId="0000009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Без потерь нет ни роты, ни взвода.</w:t>
      </w:r>
    </w:p>
    <w:p w14:paraId="0000009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Ну а те, кто остался в живых,</w:t>
      </w:r>
    </w:p>
    <w:p w14:paraId="0000009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Майский день сорок пятого года</w:t>
      </w:r>
    </w:p>
    <w:p w14:paraId="0000009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Сохранили для внуков своих.</w:t>
      </w:r>
    </w:p>
    <w:p w14:paraId="0000009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Воспитатель. В годы войны была традиция у наших летчиков и танкистов за каждый сбитый танк или самолет рисовать звездочку на своей боевой машине. Я предлагаю вырезать из бумаги звездочки и наклеить их на наш самолет.</w:t>
      </w:r>
    </w:p>
    <w:p w14:paraId="0000009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- Работа детей.</w:t>
      </w:r>
    </w:p>
    <w:p w14:paraId="0000009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Дети складывают и вырезают (по схеме вырезания пятилучевой звезды) из бумаги звездочки и наклеивают их на самолет.</w:t>
      </w:r>
    </w:p>
    <w:p w14:paraId="0000009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Итог занятия:</w:t>
      </w:r>
    </w:p>
    <w:p w14:paraId="0000009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Ребята, чем мы сегодня занимались? Что вам больше всего понравилось?</w:t>
      </w:r>
    </w:p>
    <w:p w14:paraId="0000009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t>Анкета для родителей</w:t>
      </w:r>
    </w:p>
    <w:p w14:paraId="0000009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t>«Патриотическое воспитание».</w:t>
      </w:r>
    </w:p>
    <w:p w14:paraId="0000009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1.Что Вы понимаете под термином «патриотическое воспитание»?</w:t>
      </w:r>
    </w:p>
    <w:p w14:paraId="0000009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2.Возможно ли патриотическое воспитание в детском саду?</w:t>
      </w:r>
    </w:p>
    <w:p w14:paraId="0000009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3.Как, по Вашему мнению, следует сформулировать цель патриотического воспитания детей дошкольного возраста?</w:t>
      </w:r>
    </w:p>
    <w:p w14:paraId="000000A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14:paraId="000000A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14:paraId="000000A2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lastRenderedPageBreak/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14:paraId="000000A3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7. Посещаете ли вы вместе с детьми музеи и выставки нашего поселка, города Кемерово? Если не, то почему?</w:t>
      </w:r>
    </w:p>
    <w:p w14:paraId="000000A4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Спасибо за сотрудничество!</w:t>
      </w:r>
    </w:p>
    <w:p w14:paraId="000000A5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родителей</w:t>
      </w:r>
    </w:p>
    <w:p w14:paraId="000000A6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b/>
          <w:sz w:val="28"/>
          <w:szCs w:val="28"/>
        </w:rPr>
        <w:t>«Как воспитать маленького патриота»</w:t>
      </w:r>
    </w:p>
    <w:p w14:paraId="000000A7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14:paraId="000000A8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14:paraId="000000A9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сада:</w:t>
      </w:r>
    </w:p>
    <w:p w14:paraId="000000AA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Обращайте внимание ребенка на красоту родного города.</w:t>
      </w:r>
    </w:p>
    <w:p w14:paraId="000000AB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14:paraId="000000AC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14:paraId="000000AD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14:paraId="000000AE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Расширяйте собственный кругозор</w:t>
      </w:r>
    </w:p>
    <w:p w14:paraId="000000AF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 людей.</w:t>
      </w:r>
    </w:p>
    <w:p w14:paraId="000000B0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Читайте ему книги о родине, ее героях, о традициях, культуре своего народа</w:t>
      </w:r>
    </w:p>
    <w:p w14:paraId="000000B1" w14:textId="77777777" w:rsidR="004F58BE" w:rsidRPr="00E37562" w:rsidRDefault="002C3563" w:rsidP="00E3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62">
        <w:rPr>
          <w:rFonts w:ascii="Times New Roman" w:eastAsia="Times New Roman" w:hAnsi="Times New Roman" w:cs="Times New Roman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sectPr w:rsidR="004F58BE" w:rsidRPr="00E37562" w:rsidSect="00E37562">
      <w:pgSz w:w="11909" w:h="16834"/>
      <w:pgMar w:top="1440" w:right="994" w:bottom="1440" w:left="993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E"/>
    <w:rsid w:val="002C3563"/>
    <w:rsid w:val="004F58BE"/>
    <w:rsid w:val="00B51D8E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83B"/>
  <w15:docId w15:val="{290DA0F8-61EA-46B6-8A37-75C428B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WuVJy5Dcu0md9mps912CvPPFpg==">AMUW2mWItNbg58m+GKTSLbPmwDTFEDquOUmbxAOAoBvAW71NBbYsclAQaPkfR+07ywnpojayHp9kzWUvmPN+84CCFYcQaqr5kGIzd1pSiYxYQgEhl3XKGt0=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2023-02-20T11:09:00Z</dcterms:created>
  <dcterms:modified xsi:type="dcterms:W3CDTF">2023-02-27T08:15:00Z</dcterms:modified>
</cp:coreProperties>
</file>